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4F60" w14:textId="77777777" w:rsidR="000E676A" w:rsidRPr="005E38ED" w:rsidRDefault="00784D75" w:rsidP="000E676A">
      <w:pPr>
        <w:spacing w:beforeLines="100" w:before="312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5E38ED">
        <w:rPr>
          <w:rFonts w:ascii="仿宋_GB2312" w:eastAsia="仿宋_GB2312" w:hAnsi="宋体" w:hint="eastAsia"/>
          <w:b/>
          <w:bCs/>
          <w:sz w:val="32"/>
          <w:szCs w:val="32"/>
        </w:rPr>
        <w:t>关于组织开展</w:t>
      </w:r>
      <w:r w:rsidR="000E676A" w:rsidRPr="005E38ED">
        <w:rPr>
          <w:rFonts w:ascii="仿宋_GB2312" w:eastAsia="仿宋_GB2312" w:hAnsi="宋体" w:hint="eastAsia"/>
          <w:b/>
          <w:bCs/>
          <w:sz w:val="32"/>
          <w:szCs w:val="32"/>
        </w:rPr>
        <w:t>南京航空航天大学</w:t>
      </w:r>
    </w:p>
    <w:p w14:paraId="6DD37E2E" w14:textId="65C659BB" w:rsidR="00A41604" w:rsidRPr="005E38ED" w:rsidRDefault="00D95DE3" w:rsidP="000E676A">
      <w:pPr>
        <w:spacing w:afterLines="100" w:after="312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5E38ED">
        <w:rPr>
          <w:rFonts w:ascii="仿宋_GB2312" w:eastAsia="仿宋_GB2312" w:hAnsi="宋体" w:hint="eastAsia"/>
          <w:b/>
          <w:bCs/>
          <w:sz w:val="32"/>
          <w:szCs w:val="32"/>
        </w:rPr>
        <w:t>2023年全国大学生</w:t>
      </w:r>
      <w:r w:rsidR="00784D75" w:rsidRPr="005E38ED">
        <w:rPr>
          <w:rFonts w:ascii="仿宋_GB2312" w:eastAsia="仿宋_GB2312" w:hAnsi="宋体" w:hint="eastAsia"/>
          <w:b/>
          <w:bCs/>
          <w:sz w:val="32"/>
          <w:szCs w:val="32"/>
        </w:rPr>
        <w:t>电子设计</w:t>
      </w:r>
      <w:r w:rsidRPr="005E38ED">
        <w:rPr>
          <w:rFonts w:ascii="仿宋_GB2312" w:eastAsia="仿宋_GB2312" w:hAnsi="宋体" w:hint="eastAsia"/>
          <w:b/>
          <w:bCs/>
          <w:sz w:val="32"/>
          <w:szCs w:val="32"/>
        </w:rPr>
        <w:t>竞赛</w:t>
      </w:r>
      <w:r w:rsidR="00784D75" w:rsidRPr="005E38ED">
        <w:rPr>
          <w:rFonts w:ascii="仿宋_GB2312" w:eastAsia="仿宋_GB2312" w:hAnsi="宋体" w:hint="eastAsia"/>
          <w:b/>
          <w:bCs/>
          <w:sz w:val="32"/>
          <w:szCs w:val="32"/>
        </w:rPr>
        <w:t>校内预选</w:t>
      </w:r>
      <w:r w:rsidR="008378DD" w:rsidRPr="005E38ED">
        <w:rPr>
          <w:rFonts w:ascii="仿宋_GB2312" w:eastAsia="仿宋_GB2312" w:hAnsi="宋体" w:hint="eastAsia"/>
          <w:b/>
          <w:bCs/>
          <w:sz w:val="32"/>
          <w:szCs w:val="32"/>
        </w:rPr>
        <w:t>的</w:t>
      </w:r>
      <w:r w:rsidR="00784D75" w:rsidRPr="005E38ED">
        <w:rPr>
          <w:rFonts w:ascii="仿宋_GB2312" w:eastAsia="仿宋_GB2312" w:hAnsi="宋体" w:hint="eastAsia"/>
          <w:b/>
          <w:bCs/>
          <w:sz w:val="32"/>
          <w:szCs w:val="32"/>
        </w:rPr>
        <w:t>通知</w:t>
      </w:r>
    </w:p>
    <w:p w14:paraId="48DB7417" w14:textId="4182944E" w:rsidR="008378DD" w:rsidRPr="005E38ED" w:rsidRDefault="008378DD" w:rsidP="008378DD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全国大学生电子设计竞赛是面向相关专业大学生的群众性科技活动，竞赛按照</w:t>
      </w:r>
      <w:r w:rsidR="00C37A96" w:rsidRPr="005E38ED">
        <w:rPr>
          <w:rFonts w:ascii="仿宋_GB2312" w:eastAsia="仿宋_GB2312" w:hAnsi="宋体" w:hint="eastAsia"/>
          <w:sz w:val="32"/>
          <w:szCs w:val="32"/>
        </w:rPr>
        <w:t>紧密结合教学实际，着重基础、注重前沿的原则开展，目的在于促进</w:t>
      </w:r>
      <w:r w:rsidRPr="005E38ED">
        <w:rPr>
          <w:rFonts w:ascii="仿宋_GB2312" w:eastAsia="仿宋_GB2312" w:hAnsi="宋体" w:hint="eastAsia"/>
          <w:sz w:val="32"/>
          <w:szCs w:val="32"/>
        </w:rPr>
        <w:t>信息类专业和课程建设，引导高等学校在教学中注重培养大学生的创新能力、协作精神；吸引、鼓励广大学生踊跃参加课外科技活动，为优秀人才脱颖而出创造条件。</w:t>
      </w:r>
    </w:p>
    <w:p w14:paraId="4361062E" w14:textId="65CA1387" w:rsidR="00D95DE3" w:rsidRPr="005E38ED" w:rsidRDefault="008378DD" w:rsidP="008378DD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根据《</w:t>
      </w:r>
      <w:r w:rsidR="00402E0C" w:rsidRPr="005E38ED">
        <w:rPr>
          <w:rFonts w:ascii="仿宋_GB2312" w:eastAsia="仿宋_GB2312" w:hAnsi="宋体" w:hint="eastAsia"/>
          <w:sz w:val="32"/>
          <w:szCs w:val="32"/>
        </w:rPr>
        <w:t>关于组织2023年全国大学生电子设计竞赛的通知</w:t>
      </w:r>
      <w:r w:rsidRPr="005E38ED">
        <w:rPr>
          <w:rFonts w:ascii="仿宋_GB2312" w:eastAsia="仿宋_GB2312" w:hAnsi="宋体" w:hint="eastAsia"/>
          <w:sz w:val="32"/>
          <w:szCs w:val="32"/>
        </w:rPr>
        <w:t>》要求，紧密结合教学实际，着重基础、注重前沿，促进信息类专业和课程的建设，加强学生动手能力的培养和工程实践的训练，提高学生针对实际问题进行电子设计、制作的综合能力</w:t>
      </w:r>
      <w:r w:rsidR="000E676A" w:rsidRPr="005E38ED">
        <w:rPr>
          <w:rFonts w:ascii="仿宋_GB2312" w:eastAsia="仿宋_GB2312" w:hAnsi="宋体" w:hint="eastAsia"/>
          <w:sz w:val="32"/>
          <w:szCs w:val="32"/>
        </w:rPr>
        <w:t>，</w:t>
      </w:r>
      <w:r w:rsidRPr="005E38ED">
        <w:rPr>
          <w:rFonts w:ascii="仿宋_GB2312" w:eastAsia="仿宋_GB2312" w:hAnsi="宋体" w:hint="eastAsia"/>
          <w:sz w:val="32"/>
          <w:szCs w:val="32"/>
        </w:rPr>
        <w:t>经研究决定，2023年我校将继续组织参加此项赛事。</w:t>
      </w:r>
    </w:p>
    <w:p w14:paraId="592C2CDC" w14:textId="45AC56C8" w:rsidR="00784D75" w:rsidRPr="005E38ED" w:rsidRDefault="00C37A96" w:rsidP="008378DD">
      <w:pPr>
        <w:rPr>
          <w:rFonts w:ascii="仿宋_GB2312" w:eastAsia="仿宋_GB2312" w:hAnsi="宋体"/>
          <w:b/>
          <w:bCs/>
          <w:sz w:val="32"/>
          <w:szCs w:val="32"/>
        </w:rPr>
      </w:pPr>
      <w:r w:rsidRPr="005E38ED">
        <w:rPr>
          <w:rFonts w:ascii="仿宋_GB2312" w:eastAsia="仿宋_GB2312" w:hAnsi="宋体" w:hint="eastAsia"/>
          <w:b/>
          <w:bCs/>
          <w:sz w:val="32"/>
          <w:szCs w:val="32"/>
        </w:rPr>
        <w:t>一、</w:t>
      </w:r>
      <w:r w:rsidR="008378DD" w:rsidRPr="005E38ED">
        <w:rPr>
          <w:rFonts w:ascii="仿宋_GB2312" w:eastAsia="仿宋_GB2312" w:hAnsi="宋体" w:hint="eastAsia"/>
          <w:b/>
          <w:bCs/>
          <w:sz w:val="32"/>
          <w:szCs w:val="32"/>
        </w:rPr>
        <w:t>竞赛题目及相关内容</w:t>
      </w:r>
    </w:p>
    <w:p w14:paraId="1DD7D689" w14:textId="56FC44BC" w:rsidR="008378DD" w:rsidRPr="005E38ED" w:rsidRDefault="008378DD" w:rsidP="008378DD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1. 竞赛题目包括“理论设计”和“实际制作”，以电子电路和集成电路应用设计为基础，可以涉及模-数混合电路、嵌入式系统、DSP、可编程器件、射频及光电器件以及其他现代电子技术应用；</w:t>
      </w:r>
    </w:p>
    <w:p w14:paraId="71A45F5B" w14:textId="58E002D4" w:rsidR="008378DD" w:rsidRPr="005E38ED" w:rsidRDefault="008378DD" w:rsidP="008378DD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2. 竞赛题目具有实际意义和应用背景，符合教学的基本内容和新技术的应用趋势；</w:t>
      </w:r>
    </w:p>
    <w:p w14:paraId="48958F74" w14:textId="07A936DC" w:rsidR="008378DD" w:rsidRPr="005E38ED" w:rsidRDefault="008378DD" w:rsidP="008378DD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lastRenderedPageBreak/>
        <w:t>3.</w:t>
      </w:r>
      <w:r w:rsidR="00402E0C" w:rsidRPr="005E38E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5E38ED">
        <w:rPr>
          <w:rFonts w:ascii="仿宋_GB2312" w:eastAsia="仿宋_GB2312" w:hAnsi="宋体" w:hint="eastAsia"/>
          <w:sz w:val="32"/>
          <w:szCs w:val="32"/>
        </w:rPr>
        <w:t>竞赛题目着重考核参赛学生综合运用基础知识进行理论设计的能力、实践创新和独立工作的基本能力、实验综合技能（制作与调试），同时鼓励参赛学生发扬团队协作精神；</w:t>
      </w:r>
    </w:p>
    <w:p w14:paraId="4F8C332F" w14:textId="7D6F987B" w:rsidR="008378DD" w:rsidRPr="005E38ED" w:rsidRDefault="00402E0C" w:rsidP="008378DD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4</w:t>
      </w:r>
      <w:r w:rsidR="008378DD" w:rsidRPr="005E38ED">
        <w:rPr>
          <w:rFonts w:ascii="仿宋_GB2312" w:eastAsia="仿宋_GB2312" w:hAnsi="宋体" w:hint="eastAsia"/>
          <w:sz w:val="32"/>
          <w:szCs w:val="32"/>
        </w:rPr>
        <w:t>. 在难易程度上，竞赛题目会保证大部分参赛学生能在规定时间内完成基本要求，又能使优秀学生有充分发挥与创新的余地；</w:t>
      </w:r>
    </w:p>
    <w:p w14:paraId="0E636328" w14:textId="679BF18F" w:rsidR="008378DD" w:rsidRPr="005E38ED" w:rsidRDefault="00402E0C" w:rsidP="008378DD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5</w:t>
      </w:r>
      <w:r w:rsidR="008378DD" w:rsidRPr="005E38ED">
        <w:rPr>
          <w:rFonts w:ascii="仿宋_GB2312" w:eastAsia="仿宋_GB2312" w:hAnsi="宋体" w:hint="eastAsia"/>
          <w:sz w:val="32"/>
          <w:szCs w:val="32"/>
        </w:rPr>
        <w:t>. 全国大学生电子设计大赛专家组会根据命题原则，分别为本科生组和高职高专学生组统一编制若干个竞赛题目，供参赛队选用；</w:t>
      </w:r>
    </w:p>
    <w:p w14:paraId="33BF94BA" w14:textId="5A3D903F" w:rsidR="008378DD" w:rsidRPr="005E38ED" w:rsidRDefault="00402E0C" w:rsidP="008378DD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6</w:t>
      </w:r>
      <w:r w:rsidR="008378DD" w:rsidRPr="005E38ED">
        <w:rPr>
          <w:rFonts w:ascii="仿宋_GB2312" w:eastAsia="仿宋_GB2312" w:hAnsi="宋体" w:hint="eastAsia"/>
          <w:sz w:val="32"/>
          <w:szCs w:val="32"/>
        </w:rPr>
        <w:t>. 2023年全国大学生电子设计大赛继续采取网上发题方式。8月2日8:00开赛时，将依托全国大学生电子设计竞赛网站(http://nuedc.xjtu.edu.cn) 、全国大学生电子设计竞赛培训网（http://nuedc-training.com.cn）及其他相关网站发布全国竞赛题目，具体网址赛前公布。</w:t>
      </w:r>
    </w:p>
    <w:p w14:paraId="6D23D183" w14:textId="561D17F9" w:rsidR="008378DD" w:rsidRPr="005E38ED" w:rsidRDefault="00C37A96" w:rsidP="008378DD">
      <w:pPr>
        <w:rPr>
          <w:rFonts w:ascii="仿宋_GB2312" w:eastAsia="仿宋_GB2312" w:hAnsi="宋体"/>
          <w:b/>
          <w:bCs/>
          <w:sz w:val="32"/>
          <w:szCs w:val="32"/>
        </w:rPr>
      </w:pPr>
      <w:r w:rsidRPr="005E38ED">
        <w:rPr>
          <w:rFonts w:ascii="仿宋_GB2312" w:eastAsia="仿宋_GB2312" w:hAnsi="宋体" w:hint="eastAsia"/>
          <w:b/>
          <w:bCs/>
          <w:sz w:val="32"/>
          <w:szCs w:val="32"/>
        </w:rPr>
        <w:t>二、</w:t>
      </w:r>
      <w:r w:rsidR="008378DD" w:rsidRPr="005E38ED">
        <w:rPr>
          <w:rFonts w:ascii="仿宋_GB2312" w:eastAsia="仿宋_GB2312" w:hAnsi="宋体" w:hint="eastAsia"/>
          <w:b/>
          <w:bCs/>
          <w:sz w:val="32"/>
          <w:szCs w:val="32"/>
        </w:rPr>
        <w:t>校内预</w:t>
      </w:r>
      <w:r w:rsidR="00402E0C" w:rsidRPr="005E38ED">
        <w:rPr>
          <w:rFonts w:ascii="仿宋_GB2312" w:eastAsia="仿宋_GB2312" w:hAnsi="宋体" w:hint="eastAsia"/>
          <w:b/>
          <w:bCs/>
          <w:sz w:val="32"/>
          <w:szCs w:val="32"/>
        </w:rPr>
        <w:t>选时间</w:t>
      </w:r>
      <w:r w:rsidRPr="005E38ED">
        <w:rPr>
          <w:rFonts w:ascii="仿宋_GB2312" w:eastAsia="仿宋_GB2312" w:hAnsi="宋体" w:hint="eastAsia"/>
          <w:b/>
          <w:bCs/>
          <w:sz w:val="32"/>
          <w:szCs w:val="32"/>
        </w:rPr>
        <w:t>与形式</w:t>
      </w:r>
    </w:p>
    <w:p w14:paraId="7B77075D" w14:textId="2488B155" w:rsidR="00402E0C" w:rsidRPr="005E38ED" w:rsidRDefault="00402E0C" w:rsidP="00986D7E">
      <w:pPr>
        <w:pStyle w:val="a3"/>
        <w:numPr>
          <w:ilvl w:val="0"/>
          <w:numId w:val="5"/>
        </w:numPr>
        <w:ind w:firstLineChars="0"/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即日起-5月26日：</w:t>
      </w:r>
      <w:r w:rsidR="00D54408" w:rsidRPr="005E38ED">
        <w:rPr>
          <w:rFonts w:ascii="仿宋_GB2312" w:eastAsia="仿宋_GB2312" w:hAnsi="宋体" w:hint="eastAsia"/>
          <w:sz w:val="32"/>
          <w:szCs w:val="32"/>
        </w:rPr>
        <w:t>学生</w:t>
      </w:r>
      <w:r w:rsidR="002360E6" w:rsidRPr="005E38ED">
        <w:rPr>
          <w:rFonts w:ascii="仿宋_GB2312" w:eastAsia="仿宋_GB2312" w:cs="宋体" w:hint="eastAsia"/>
          <w:kern w:val="0"/>
          <w:sz w:val="32"/>
          <w:szCs w:val="32"/>
        </w:rPr>
        <w:t>采用自愿组合、3人一队的原则组成参赛队</w:t>
      </w:r>
      <w:r w:rsidRPr="005E38ED">
        <w:rPr>
          <w:rFonts w:ascii="仿宋_GB2312" w:eastAsia="仿宋_GB2312" w:hAnsi="宋体" w:hint="eastAsia"/>
          <w:sz w:val="32"/>
          <w:szCs w:val="32"/>
        </w:rPr>
        <w:t>，填写提交《附件</w:t>
      </w:r>
      <w:r w:rsidR="009802AE" w:rsidRPr="005E38ED">
        <w:rPr>
          <w:rFonts w:ascii="仿宋_GB2312" w:eastAsia="仿宋_GB2312" w:hAnsi="宋体" w:hint="eastAsia"/>
          <w:sz w:val="32"/>
          <w:szCs w:val="32"/>
        </w:rPr>
        <w:t>2</w:t>
      </w:r>
      <w:r w:rsidRPr="005E38ED">
        <w:rPr>
          <w:rFonts w:ascii="仿宋_GB2312" w:eastAsia="仿宋_GB2312" w:hAnsi="宋体" w:hint="eastAsia"/>
          <w:sz w:val="32"/>
          <w:szCs w:val="32"/>
        </w:rPr>
        <w:t>：2023年全国大学生电子设计竞赛校内报名表》至邮箱：</w:t>
      </w:r>
      <w:r w:rsidR="00B43434" w:rsidRPr="005E38ED">
        <w:rPr>
          <w:rFonts w:ascii="仿宋_GB2312" w:eastAsia="仿宋_GB2312" w:hAnsi="宋体" w:hint="eastAsia"/>
          <w:sz w:val="32"/>
          <w:szCs w:val="32"/>
        </w:rPr>
        <w:t>3295243811@qq.com</w:t>
      </w:r>
      <w:r w:rsidR="00986D7E" w:rsidRPr="005E38ED">
        <w:rPr>
          <w:rFonts w:ascii="仿宋_GB2312" w:eastAsia="仿宋_GB2312" w:hAnsi="宋体" w:hint="eastAsia"/>
          <w:sz w:val="32"/>
          <w:szCs w:val="32"/>
        </w:rPr>
        <w:t>，并加入</w:t>
      </w:r>
      <w:r w:rsidR="009E0E0F" w:rsidRPr="005E38ED">
        <w:rPr>
          <w:rFonts w:ascii="仿宋_GB2312" w:eastAsia="仿宋_GB2312" w:hAnsi="宋体" w:hint="eastAsia"/>
          <w:sz w:val="32"/>
          <w:szCs w:val="32"/>
        </w:rPr>
        <w:t>NUAA</w:t>
      </w:r>
      <w:r w:rsidR="00986D7E" w:rsidRPr="005E38ED">
        <w:rPr>
          <w:rFonts w:ascii="仿宋_GB2312" w:eastAsia="仿宋_GB2312" w:hAnsi="宋体" w:hint="eastAsia"/>
          <w:sz w:val="32"/>
          <w:szCs w:val="32"/>
        </w:rPr>
        <w:t>电赛通知QQ群：</w:t>
      </w:r>
      <w:r w:rsidR="00B43434" w:rsidRPr="005E38ED">
        <w:rPr>
          <w:rFonts w:ascii="仿宋_GB2312" w:eastAsia="仿宋_GB2312" w:hAnsi="宋体" w:hint="eastAsia"/>
          <w:sz w:val="32"/>
          <w:szCs w:val="32"/>
        </w:rPr>
        <w:t>765846905</w:t>
      </w:r>
      <w:r w:rsidR="000E676A" w:rsidRPr="005E38ED">
        <w:rPr>
          <w:rFonts w:ascii="仿宋_GB2312" w:eastAsia="仿宋_GB2312" w:hAnsi="宋体" w:hint="eastAsia"/>
          <w:sz w:val="32"/>
          <w:szCs w:val="32"/>
        </w:rPr>
        <w:t>；</w:t>
      </w:r>
    </w:p>
    <w:p w14:paraId="22EB2B5E" w14:textId="2B07DA34" w:rsidR="00986D7E" w:rsidRPr="005E38ED" w:rsidRDefault="00986D7E" w:rsidP="00F27683">
      <w:pPr>
        <w:pStyle w:val="a3"/>
        <w:numPr>
          <w:ilvl w:val="0"/>
          <w:numId w:val="5"/>
        </w:numPr>
        <w:ind w:firstLineChars="0"/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5月26日-5月31日：学生可</w:t>
      </w:r>
      <w:r w:rsidR="00F27683" w:rsidRPr="005E38ED">
        <w:rPr>
          <w:rFonts w:ascii="仿宋_GB2312" w:eastAsia="仿宋_GB2312" w:hAnsi="宋体" w:hint="eastAsia"/>
          <w:sz w:val="32"/>
          <w:szCs w:val="32"/>
        </w:rPr>
        <w:t>根据《</w:t>
      </w:r>
      <w:r w:rsidRPr="005E38ED">
        <w:rPr>
          <w:rFonts w:ascii="仿宋_GB2312" w:eastAsia="仿宋_GB2312" w:hAnsi="宋体" w:hint="eastAsia"/>
          <w:sz w:val="32"/>
          <w:szCs w:val="32"/>
        </w:rPr>
        <w:t>20</w:t>
      </w:r>
      <w:r w:rsidR="000E676A" w:rsidRPr="005E38ED">
        <w:rPr>
          <w:rFonts w:ascii="仿宋_GB2312" w:eastAsia="仿宋_GB2312" w:hAnsi="宋体" w:hint="eastAsia"/>
          <w:sz w:val="32"/>
          <w:szCs w:val="32"/>
        </w:rPr>
        <w:t>23</w:t>
      </w:r>
      <w:r w:rsidRPr="005E38ED">
        <w:rPr>
          <w:rFonts w:ascii="仿宋_GB2312" w:eastAsia="仿宋_GB2312" w:hAnsi="宋体" w:hint="eastAsia"/>
          <w:sz w:val="32"/>
          <w:szCs w:val="32"/>
        </w:rPr>
        <w:t>年全国大学生电子设计竞赛校内专家指导组成员信息</w:t>
      </w:r>
      <w:r w:rsidR="00F27683" w:rsidRPr="005E38ED">
        <w:rPr>
          <w:rFonts w:ascii="仿宋_GB2312" w:eastAsia="仿宋_GB2312" w:hAnsi="宋体" w:hint="eastAsia"/>
          <w:sz w:val="32"/>
          <w:szCs w:val="32"/>
        </w:rPr>
        <w:t>》</w:t>
      </w:r>
      <w:r w:rsidR="009E0E0F" w:rsidRPr="005E38ED">
        <w:rPr>
          <w:rFonts w:ascii="仿宋_GB2312" w:eastAsia="仿宋_GB2312" w:hAnsi="宋体" w:hint="eastAsia"/>
          <w:sz w:val="32"/>
          <w:szCs w:val="32"/>
        </w:rPr>
        <w:t>（详见NUAA电赛通知群）</w:t>
      </w:r>
      <w:r w:rsidR="009802AE" w:rsidRPr="005E38ED">
        <w:rPr>
          <w:rFonts w:ascii="仿宋_GB2312" w:eastAsia="仿宋_GB2312" w:hAnsi="宋体" w:hint="eastAsia"/>
          <w:sz w:val="32"/>
          <w:szCs w:val="32"/>
        </w:rPr>
        <w:t>或自行联系</w:t>
      </w:r>
      <w:r w:rsidRPr="005E38ED">
        <w:rPr>
          <w:rFonts w:ascii="仿宋_GB2312" w:eastAsia="仿宋_GB2312" w:hAnsi="宋体" w:hint="eastAsia"/>
          <w:sz w:val="32"/>
          <w:szCs w:val="32"/>
        </w:rPr>
        <w:t>填写指导老师志愿，</w:t>
      </w:r>
      <w:r w:rsidR="000E676A" w:rsidRPr="005E38ED">
        <w:rPr>
          <w:rFonts w:ascii="仿宋_GB2312" w:eastAsia="仿宋_GB2312" w:hAnsi="宋体" w:hint="eastAsia"/>
          <w:sz w:val="32"/>
          <w:szCs w:val="32"/>
        </w:rPr>
        <w:t>最终</w:t>
      </w:r>
      <w:r w:rsidRPr="005E38ED">
        <w:rPr>
          <w:rFonts w:ascii="仿宋_GB2312" w:eastAsia="仿宋_GB2312" w:hAnsi="宋体" w:hint="eastAsia"/>
          <w:sz w:val="32"/>
          <w:szCs w:val="32"/>
        </w:rPr>
        <w:t>组委会将依</w:t>
      </w:r>
      <w:r w:rsidRPr="005E38ED">
        <w:rPr>
          <w:rFonts w:ascii="仿宋_GB2312" w:eastAsia="仿宋_GB2312" w:hAnsi="宋体" w:hint="eastAsia"/>
          <w:sz w:val="32"/>
          <w:szCs w:val="32"/>
        </w:rPr>
        <w:lastRenderedPageBreak/>
        <w:t>据志愿填报情况和大赛要求协调一至两名老师担任指导教师，完成预组队报名</w:t>
      </w:r>
      <w:r w:rsidR="000E676A" w:rsidRPr="005E38ED">
        <w:rPr>
          <w:rFonts w:ascii="仿宋_GB2312" w:eastAsia="仿宋_GB2312" w:hAnsi="宋体" w:hint="eastAsia"/>
          <w:sz w:val="32"/>
          <w:szCs w:val="32"/>
        </w:rPr>
        <w:t>；</w:t>
      </w:r>
    </w:p>
    <w:p w14:paraId="6F9D6389" w14:textId="674ACBF0" w:rsidR="00784D75" w:rsidRPr="005E38ED" w:rsidRDefault="00784D75" w:rsidP="00986D7E">
      <w:pPr>
        <w:pStyle w:val="a3"/>
        <w:numPr>
          <w:ilvl w:val="0"/>
          <w:numId w:val="5"/>
        </w:numPr>
        <w:ind w:firstLineChars="0"/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6-7月</w:t>
      </w:r>
      <w:r w:rsidR="00986D7E" w:rsidRPr="005E38ED">
        <w:rPr>
          <w:rFonts w:ascii="仿宋_GB2312" w:eastAsia="仿宋_GB2312" w:hAnsi="宋体" w:hint="eastAsia"/>
          <w:sz w:val="32"/>
          <w:szCs w:val="32"/>
        </w:rPr>
        <w:t>：各队</w:t>
      </w:r>
      <w:r w:rsidRPr="005E38ED">
        <w:rPr>
          <w:rFonts w:ascii="仿宋_GB2312" w:eastAsia="仿宋_GB2312" w:hAnsi="宋体" w:hint="eastAsia"/>
          <w:sz w:val="32"/>
          <w:szCs w:val="32"/>
        </w:rPr>
        <w:t>完成校内</w:t>
      </w:r>
      <w:r w:rsidR="00986D7E" w:rsidRPr="005E38ED">
        <w:rPr>
          <w:rFonts w:ascii="仿宋_GB2312" w:eastAsia="仿宋_GB2312" w:hAnsi="宋体" w:hint="eastAsia"/>
          <w:sz w:val="32"/>
          <w:szCs w:val="32"/>
        </w:rPr>
        <w:t>公开</w:t>
      </w:r>
      <w:r w:rsidRPr="005E38ED">
        <w:rPr>
          <w:rFonts w:ascii="仿宋_GB2312" w:eastAsia="仿宋_GB2312" w:hAnsi="宋体" w:hint="eastAsia"/>
          <w:sz w:val="32"/>
          <w:szCs w:val="32"/>
        </w:rPr>
        <w:t>培训任务</w:t>
      </w:r>
      <w:r w:rsidR="00986D7E" w:rsidRPr="005E38ED">
        <w:rPr>
          <w:rFonts w:ascii="仿宋_GB2312" w:eastAsia="仿宋_GB2312" w:hAnsi="宋体" w:hint="eastAsia"/>
          <w:sz w:val="32"/>
          <w:szCs w:val="32"/>
        </w:rPr>
        <w:t>，并自行开展</w:t>
      </w:r>
      <w:r w:rsidRPr="005E38ED">
        <w:rPr>
          <w:rFonts w:ascii="仿宋_GB2312" w:eastAsia="仿宋_GB2312" w:hAnsi="宋体" w:hint="eastAsia"/>
          <w:sz w:val="32"/>
          <w:szCs w:val="32"/>
        </w:rPr>
        <w:t>专项训练</w:t>
      </w:r>
      <w:r w:rsidR="000E676A" w:rsidRPr="005E38ED">
        <w:rPr>
          <w:rFonts w:ascii="仿宋_GB2312" w:eastAsia="仿宋_GB2312" w:hAnsi="宋体" w:hint="eastAsia"/>
          <w:sz w:val="32"/>
          <w:szCs w:val="32"/>
        </w:rPr>
        <w:t>；</w:t>
      </w:r>
    </w:p>
    <w:p w14:paraId="5A07427C" w14:textId="3B7EA83B" w:rsidR="00784D75" w:rsidRPr="005E38ED" w:rsidRDefault="00986D7E" w:rsidP="00986D7E">
      <w:pPr>
        <w:pStyle w:val="a3"/>
        <w:numPr>
          <w:ilvl w:val="0"/>
          <w:numId w:val="5"/>
        </w:numPr>
        <w:ind w:firstLineChars="0"/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7月末：经过校电子设计竞赛专家指导组讨论，遴选产生若干公费参赛组；对于未入选的同学，鼓励根据本人兴趣自愿组队参加，学校提供场地设备，并统一组织报名参赛事宜</w:t>
      </w:r>
      <w:r w:rsidR="000E676A" w:rsidRPr="005E38ED">
        <w:rPr>
          <w:rFonts w:ascii="仿宋_GB2312" w:eastAsia="仿宋_GB2312" w:hAnsi="宋体" w:hint="eastAsia"/>
          <w:sz w:val="32"/>
          <w:szCs w:val="32"/>
        </w:rPr>
        <w:t>；</w:t>
      </w:r>
    </w:p>
    <w:p w14:paraId="5FD452BE" w14:textId="2C8EFB7A" w:rsidR="00F27683" w:rsidRPr="005E38ED" w:rsidRDefault="00F27683" w:rsidP="00986D7E">
      <w:pPr>
        <w:pStyle w:val="a3"/>
        <w:numPr>
          <w:ilvl w:val="0"/>
          <w:numId w:val="5"/>
        </w:numPr>
        <w:ind w:firstLineChars="0"/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8月</w:t>
      </w:r>
      <w:r w:rsidR="000E676A" w:rsidRPr="005E38ED">
        <w:rPr>
          <w:rFonts w:ascii="仿宋_GB2312" w:eastAsia="仿宋_GB2312" w:hAnsi="宋体" w:hint="eastAsia"/>
          <w:sz w:val="32"/>
          <w:szCs w:val="32"/>
        </w:rPr>
        <w:t>2日</w:t>
      </w:r>
      <w:r w:rsidRPr="005E38ED">
        <w:rPr>
          <w:rFonts w:ascii="仿宋_GB2312" w:eastAsia="仿宋_GB2312" w:hAnsi="宋体" w:hint="eastAsia"/>
          <w:sz w:val="32"/>
          <w:szCs w:val="32"/>
        </w:rPr>
        <w:t>：</w:t>
      </w:r>
      <w:r w:rsidR="000E676A" w:rsidRPr="005E38ED">
        <w:rPr>
          <w:rFonts w:ascii="仿宋_GB2312" w:eastAsia="仿宋_GB2312" w:hAnsi="宋体" w:hint="eastAsia"/>
          <w:sz w:val="32"/>
          <w:szCs w:val="32"/>
        </w:rPr>
        <w:t>各队</w:t>
      </w:r>
      <w:r w:rsidRPr="005E38ED">
        <w:rPr>
          <w:rFonts w:ascii="仿宋_GB2312" w:eastAsia="仿宋_GB2312" w:hAnsi="宋体" w:hint="eastAsia"/>
          <w:sz w:val="32"/>
          <w:szCs w:val="32"/>
        </w:rPr>
        <w:t>正式参加全国大学生电子设计大赛。</w:t>
      </w:r>
    </w:p>
    <w:p w14:paraId="436C208D" w14:textId="7C0D2F30" w:rsidR="00F41D8A" w:rsidRPr="005E38ED" w:rsidRDefault="00F41D8A" w:rsidP="00F41D8A">
      <w:pPr>
        <w:rPr>
          <w:rFonts w:ascii="仿宋_GB2312" w:eastAsia="仿宋_GB2312" w:hAnsi="宋体"/>
          <w:b/>
          <w:bCs/>
          <w:sz w:val="32"/>
          <w:szCs w:val="32"/>
        </w:rPr>
      </w:pPr>
      <w:r w:rsidRPr="005E38ED">
        <w:rPr>
          <w:rFonts w:ascii="仿宋_GB2312" w:eastAsia="仿宋_GB2312" w:hAnsi="宋体" w:hint="eastAsia"/>
          <w:b/>
          <w:bCs/>
          <w:sz w:val="32"/>
          <w:szCs w:val="32"/>
        </w:rPr>
        <w:t>三、联系方式</w:t>
      </w:r>
    </w:p>
    <w:p w14:paraId="259BC192" w14:textId="016B671F" w:rsidR="00F41D8A" w:rsidRPr="005E38ED" w:rsidRDefault="00F41D8A" w:rsidP="00F41D8A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竞赛官网：https://www.nuedc-training.com.cn/</w:t>
      </w:r>
    </w:p>
    <w:p w14:paraId="21A5AA9F" w14:textId="6874DDCC" w:rsidR="00F41D8A" w:rsidRPr="005E38ED" w:rsidRDefault="00F41D8A" w:rsidP="00F41D8A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校内联系人：</w:t>
      </w:r>
      <w:r w:rsidR="003005E5">
        <w:rPr>
          <w:rFonts w:ascii="仿宋_GB2312" w:eastAsia="仿宋_GB2312" w:hAnsi="宋体" w:hint="eastAsia"/>
          <w:sz w:val="32"/>
          <w:szCs w:val="32"/>
        </w:rPr>
        <w:t>王克杰</w:t>
      </w:r>
      <w:r w:rsidRPr="005E38ED">
        <w:rPr>
          <w:rFonts w:ascii="仿宋_GB2312" w:eastAsia="仿宋_GB2312" w:hAnsi="宋体" w:hint="eastAsia"/>
          <w:sz w:val="32"/>
          <w:szCs w:val="32"/>
        </w:rPr>
        <w:t xml:space="preserve">    联系电话：15651875008</w:t>
      </w:r>
    </w:p>
    <w:p w14:paraId="73CE3142" w14:textId="5B54781E" w:rsidR="00F41D8A" w:rsidRPr="005E38ED" w:rsidRDefault="00F41D8A" w:rsidP="00F41D8A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校内工作邮箱：</w:t>
      </w:r>
      <w:r w:rsidR="006A7E0E" w:rsidRPr="005E38ED">
        <w:rPr>
          <w:rFonts w:ascii="仿宋_GB2312" w:eastAsia="仿宋_GB2312" w:hAnsi="宋体" w:hint="eastAsia"/>
          <w:sz w:val="32"/>
          <w:szCs w:val="32"/>
        </w:rPr>
        <w:t>3295243811@qq.com</w:t>
      </w:r>
    </w:p>
    <w:p w14:paraId="5AF23578" w14:textId="54E3BD9B" w:rsidR="00F41D8A" w:rsidRPr="005E38ED" w:rsidRDefault="00F41D8A" w:rsidP="00F41D8A">
      <w:pPr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校内交流QQ群：765846905</w:t>
      </w:r>
    </w:p>
    <w:p w14:paraId="331CE844" w14:textId="77777777" w:rsidR="00F41D8A" w:rsidRPr="005E38ED" w:rsidRDefault="00F41D8A" w:rsidP="00F41D8A">
      <w:pPr>
        <w:spacing w:line="578" w:lineRule="exact"/>
        <w:jc w:val="right"/>
        <w:rPr>
          <w:rFonts w:ascii="仿宋_GB2312" w:eastAsia="仿宋_GB2312" w:hAnsi="仿宋"/>
          <w:sz w:val="32"/>
          <w:szCs w:val="32"/>
        </w:rPr>
      </w:pPr>
      <w:r w:rsidRPr="005E38ED">
        <w:rPr>
          <w:rFonts w:ascii="仿宋_GB2312" w:eastAsia="仿宋_GB2312" w:hAnsi="仿宋" w:hint="eastAsia"/>
          <w:sz w:val="32"/>
          <w:szCs w:val="32"/>
        </w:rPr>
        <w:t>教务处</w:t>
      </w:r>
    </w:p>
    <w:p w14:paraId="0D4EEC14" w14:textId="770734B8" w:rsidR="00F41D8A" w:rsidRPr="005E38ED" w:rsidRDefault="00F41D8A" w:rsidP="00F41D8A">
      <w:pPr>
        <w:spacing w:line="578" w:lineRule="exact"/>
        <w:jc w:val="right"/>
        <w:rPr>
          <w:rFonts w:ascii="仿宋_GB2312" w:eastAsia="仿宋_GB2312" w:hAnsi="仿宋"/>
          <w:sz w:val="32"/>
          <w:szCs w:val="32"/>
        </w:rPr>
      </w:pPr>
      <w:r w:rsidRPr="005E38ED">
        <w:rPr>
          <w:rFonts w:ascii="仿宋_GB2312" w:eastAsia="仿宋_GB2312" w:hAnsi="仿宋" w:hint="eastAsia"/>
          <w:sz w:val="32"/>
          <w:szCs w:val="32"/>
        </w:rPr>
        <w:t>公共实验教学部</w:t>
      </w:r>
    </w:p>
    <w:p w14:paraId="3FEDD653" w14:textId="7702BF22" w:rsidR="00F41D8A" w:rsidRPr="005E38ED" w:rsidRDefault="00F41D8A" w:rsidP="00F41D8A">
      <w:pPr>
        <w:jc w:val="right"/>
        <w:rPr>
          <w:rFonts w:ascii="仿宋_GB2312" w:eastAsia="仿宋_GB2312" w:hAnsi="宋体"/>
          <w:sz w:val="32"/>
          <w:szCs w:val="32"/>
        </w:rPr>
      </w:pPr>
      <w:r w:rsidRPr="005E38ED">
        <w:rPr>
          <w:rFonts w:ascii="仿宋_GB2312" w:eastAsia="仿宋_GB2312" w:hAnsi="宋体" w:hint="eastAsia"/>
          <w:sz w:val="32"/>
          <w:szCs w:val="32"/>
        </w:rPr>
        <w:t>2023年5月18日</w:t>
      </w:r>
    </w:p>
    <w:sectPr w:rsidR="00F41D8A" w:rsidRPr="005E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D674" w14:textId="77777777" w:rsidR="00E560AB" w:rsidRDefault="00E560AB"/>
  </w:endnote>
  <w:endnote w:type="continuationSeparator" w:id="0">
    <w:p w14:paraId="00E59415" w14:textId="77777777" w:rsidR="00E560AB" w:rsidRDefault="00E56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0877" w14:textId="77777777" w:rsidR="00E560AB" w:rsidRDefault="00E560AB"/>
  </w:footnote>
  <w:footnote w:type="continuationSeparator" w:id="0">
    <w:p w14:paraId="0640BA6E" w14:textId="77777777" w:rsidR="00E560AB" w:rsidRDefault="00E560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6B0B"/>
    <w:multiLevelType w:val="hybridMultilevel"/>
    <w:tmpl w:val="32A41376"/>
    <w:lvl w:ilvl="0" w:tplc="B6405E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D15B43"/>
    <w:multiLevelType w:val="hybridMultilevel"/>
    <w:tmpl w:val="254C21C4"/>
    <w:lvl w:ilvl="0" w:tplc="6C4CF89C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F805ED"/>
    <w:multiLevelType w:val="hybridMultilevel"/>
    <w:tmpl w:val="6B1ECAE2"/>
    <w:lvl w:ilvl="0" w:tplc="C9FA069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BF1C99"/>
    <w:multiLevelType w:val="hybridMultilevel"/>
    <w:tmpl w:val="E444B130"/>
    <w:lvl w:ilvl="0" w:tplc="FB82426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1119AB"/>
    <w:multiLevelType w:val="hybridMultilevel"/>
    <w:tmpl w:val="CDC462FE"/>
    <w:lvl w:ilvl="0" w:tplc="6C4CF89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8E4D62"/>
    <w:multiLevelType w:val="hybridMultilevel"/>
    <w:tmpl w:val="BDEED42E"/>
    <w:lvl w:ilvl="0" w:tplc="6C4CF8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990E00"/>
    <w:multiLevelType w:val="hybridMultilevel"/>
    <w:tmpl w:val="31CE0C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5E"/>
    <w:rsid w:val="000E676A"/>
    <w:rsid w:val="00186198"/>
    <w:rsid w:val="001B4E25"/>
    <w:rsid w:val="002360E6"/>
    <w:rsid w:val="0025255B"/>
    <w:rsid w:val="00263846"/>
    <w:rsid w:val="002A020A"/>
    <w:rsid w:val="003005E5"/>
    <w:rsid w:val="00402E0C"/>
    <w:rsid w:val="004E5C74"/>
    <w:rsid w:val="005E38ED"/>
    <w:rsid w:val="00606BD1"/>
    <w:rsid w:val="00620C42"/>
    <w:rsid w:val="006A7E0E"/>
    <w:rsid w:val="00784D75"/>
    <w:rsid w:val="008378DD"/>
    <w:rsid w:val="009802AE"/>
    <w:rsid w:val="00986D7E"/>
    <w:rsid w:val="009B445E"/>
    <w:rsid w:val="009E0E0F"/>
    <w:rsid w:val="00A41604"/>
    <w:rsid w:val="00AD3902"/>
    <w:rsid w:val="00B15115"/>
    <w:rsid w:val="00B43434"/>
    <w:rsid w:val="00C37A96"/>
    <w:rsid w:val="00CF4E17"/>
    <w:rsid w:val="00D54408"/>
    <w:rsid w:val="00D95DE3"/>
    <w:rsid w:val="00E560AB"/>
    <w:rsid w:val="00F27683"/>
    <w:rsid w:val="00F4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AA0E6"/>
  <w15:chartTrackingRefBased/>
  <w15:docId w15:val="{8820857F-3E87-4440-9A0D-33AD28B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75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986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A7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7E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7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7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 Cor</dc:creator>
  <cp:keywords/>
  <dc:description/>
  <cp:lastModifiedBy>gi Cor</cp:lastModifiedBy>
  <cp:revision>12</cp:revision>
  <dcterms:created xsi:type="dcterms:W3CDTF">2023-05-17T02:48:00Z</dcterms:created>
  <dcterms:modified xsi:type="dcterms:W3CDTF">2023-05-17T09:54:00Z</dcterms:modified>
</cp:coreProperties>
</file>